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A92" w:rsidRPr="007640F8" w:rsidRDefault="00010387" w:rsidP="00764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Блокадный Ленинград</w:t>
      </w:r>
    </w:p>
    <w:p w:rsidR="00D10579" w:rsidRPr="00D10579" w:rsidRDefault="00D10579" w:rsidP="00010387">
      <w:pPr>
        <w:jc w:val="both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  <w:r w:rsidRPr="00D10579">
        <w:rPr>
          <w:rFonts w:ascii="Times New Roman" w:hAnsi="Times New Roman" w:cs="Times New Roman"/>
          <w:sz w:val="28"/>
          <w:szCs w:val="28"/>
        </w:rPr>
        <w:t>В  детском саду №4 «Сказка» проходят мероприятия, посвященные 80 - й годовщине снятия блокады Ленинграда. В наши дни нельзя оставаться равнодушными, глядя на героизм людей, оборонявших и защищавших Ленинград, стоящих насмерть, только бы не пропустить врага. Нельзя забывать о тех страшных событиях.</w:t>
      </w:r>
    </w:p>
    <w:p w:rsidR="00D10579" w:rsidRPr="00D10579" w:rsidRDefault="00D10579" w:rsidP="00010387">
      <w:pPr>
        <w:jc w:val="both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  <w:r w:rsidRPr="00D10579">
        <w:rPr>
          <w:rFonts w:ascii="Times New Roman" w:hAnsi="Times New Roman" w:cs="Times New Roman"/>
          <w:sz w:val="28"/>
          <w:szCs w:val="28"/>
        </w:rPr>
        <w:t>Проведение мероприятий к этой важной дате – стало традицией в нашем детском саду. Разрабатывая мероприятия, педагоги учитывают возраст детей, важность освещения данных событий, адаптируют материал для восприятия детьми дошкольного возраста.</w:t>
      </w:r>
      <w:r w:rsidRPr="00D10579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 xml:space="preserve"> </w:t>
      </w:r>
    </w:p>
    <w:p w:rsidR="00D10579" w:rsidRPr="00D10579" w:rsidRDefault="00D10579" w:rsidP="00010387">
      <w:pPr>
        <w:jc w:val="both"/>
        <w:rPr>
          <w:rFonts w:ascii="Times New Roman" w:hAnsi="Times New Roman" w:cs="Times New Roman"/>
          <w:sz w:val="28"/>
          <w:szCs w:val="28"/>
        </w:rPr>
      </w:pPr>
      <w:r w:rsidRPr="00D10579">
        <w:rPr>
          <w:rFonts w:ascii="Times New Roman" w:hAnsi="Times New Roman" w:cs="Times New Roman"/>
          <w:sz w:val="28"/>
          <w:szCs w:val="28"/>
        </w:rPr>
        <w:t xml:space="preserve">В группах проводятся беседы с детьми о хлебе, его роли в жизни ленинградцев в дни блокады. Воспитателями подобран тематический материал о детях – дошкольниках и школьниках. Проведены беседы с иллюстративным материалом о жизни и занятиях детей в блокадном городе. Дети знакомились с военной картой, а в группе Акварельки воспитанники вместе с педагогами создали тематический уголок  «Дорога жизни».   </w:t>
      </w:r>
    </w:p>
    <w:p w:rsidR="00D10579" w:rsidRPr="00D10579" w:rsidRDefault="00D10579" w:rsidP="00010387">
      <w:pPr>
        <w:jc w:val="both"/>
        <w:rPr>
          <w:rFonts w:ascii="Times New Roman" w:hAnsi="Times New Roman" w:cs="Times New Roman"/>
          <w:sz w:val="28"/>
          <w:szCs w:val="28"/>
        </w:rPr>
      </w:pPr>
      <w:r w:rsidRPr="00D10579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>Цель этих мероприятий: расширить представления детей о героическом подвиге жителей Ленинграда; формировать чувство патриотизма и умение сопереживать.</w:t>
      </w:r>
      <w:r w:rsidRPr="00D10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579" w:rsidRDefault="00D10579" w:rsidP="00D1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10579" w:rsidRPr="00D10579" w:rsidRDefault="00D10579" w:rsidP="00D10579">
      <w:pPr>
        <w:spacing w:after="2" w:line="236" w:lineRule="auto"/>
        <w:jc w:val="both"/>
        <w:rPr>
          <w:rStyle w:val="c0"/>
          <w:color w:val="000000"/>
          <w:sz w:val="24"/>
          <w:szCs w:val="24"/>
        </w:rPr>
      </w:pPr>
      <w:r w:rsidRPr="00D10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и фото: </w:t>
      </w:r>
      <w:proofErr w:type="spellStart"/>
      <w:r w:rsidRPr="00D10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Давлетшина</w:t>
      </w:r>
      <w:proofErr w:type="spellEnd"/>
      <w:r w:rsidRPr="00D10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</w:t>
      </w:r>
    </w:p>
    <w:p w:rsidR="00541A92" w:rsidRPr="00D10579" w:rsidRDefault="00541A92" w:rsidP="00D10579"/>
    <w:sectPr w:rsidR="00541A92" w:rsidRPr="00D10579" w:rsidSect="00010387">
      <w:pgSz w:w="11906" w:h="16838"/>
      <w:pgMar w:top="993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3EC" w:rsidRDefault="00BD33EC" w:rsidP="00DC1BA4">
      <w:pPr>
        <w:spacing w:after="0" w:line="240" w:lineRule="auto"/>
      </w:pPr>
      <w:r>
        <w:separator/>
      </w:r>
    </w:p>
  </w:endnote>
  <w:endnote w:type="continuationSeparator" w:id="0">
    <w:p w:rsidR="00BD33EC" w:rsidRDefault="00BD33EC" w:rsidP="00DC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3EC" w:rsidRDefault="00BD33EC" w:rsidP="00DC1BA4">
      <w:pPr>
        <w:spacing w:after="0" w:line="240" w:lineRule="auto"/>
      </w:pPr>
      <w:r>
        <w:separator/>
      </w:r>
    </w:p>
  </w:footnote>
  <w:footnote w:type="continuationSeparator" w:id="0">
    <w:p w:rsidR="00BD33EC" w:rsidRDefault="00BD33EC" w:rsidP="00DC1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FF1"/>
    <w:rsid w:val="00010387"/>
    <w:rsid w:val="001625DE"/>
    <w:rsid w:val="003028B1"/>
    <w:rsid w:val="004D13D5"/>
    <w:rsid w:val="00541A92"/>
    <w:rsid w:val="007640F8"/>
    <w:rsid w:val="009249D4"/>
    <w:rsid w:val="00B73A5F"/>
    <w:rsid w:val="00BD33EC"/>
    <w:rsid w:val="00C224AC"/>
    <w:rsid w:val="00D10579"/>
    <w:rsid w:val="00DC1BA4"/>
    <w:rsid w:val="00EF4A8F"/>
    <w:rsid w:val="00F2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24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24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9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Алена Викторовна Брант</cp:lastModifiedBy>
  <cp:revision>7</cp:revision>
  <cp:lastPrinted>2023-01-25T06:58:00Z</cp:lastPrinted>
  <dcterms:created xsi:type="dcterms:W3CDTF">2023-01-24T07:04:00Z</dcterms:created>
  <dcterms:modified xsi:type="dcterms:W3CDTF">2023-01-26T04:48:00Z</dcterms:modified>
</cp:coreProperties>
</file>